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3012F1" w:rsidRDefault="003012F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3012F1">
        <w:trPr>
          <w:divId w:val="182407648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012F1">
        <w:trPr>
          <w:divId w:val="182407648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012F1">
        <w:trPr>
          <w:divId w:val="182407648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skupiny poslancov Národnej rady Slovenskej republiky na vydanie zákona ktorým sa mení a dopĺňa zákon č. 150/2013 Z.z. o Štátnom fonde rozvoja bývania v znení neskorších predpisov (tlač. 452)</w:t>
            </w:r>
          </w:p>
        </w:tc>
      </w:tr>
      <w:tr w:rsidR="003012F1">
        <w:trPr>
          <w:divId w:val="182407648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012F1">
        <w:trPr>
          <w:divId w:val="182407648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dopravy a výstavby Slovenskej republiky</w:t>
            </w:r>
          </w:p>
        </w:tc>
      </w:tr>
      <w:tr w:rsidR="003012F1">
        <w:trPr>
          <w:divId w:val="182407648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012F1" w:rsidRDefault="003012F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012F1">
        <w:trPr>
          <w:divId w:val="182407648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012F1">
        <w:trPr>
          <w:divId w:val="182407648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012F1">
        <w:trPr>
          <w:divId w:val="182407648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012F1">
        <w:trPr>
          <w:divId w:val="182407648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3012F1">
        <w:trPr>
          <w:divId w:val="182407648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012F1">
        <w:trPr>
          <w:divId w:val="182407648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3012F1" w:rsidRDefault="003012F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3012F1">
        <w:trPr>
          <w:divId w:val="21167122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012F1">
        <w:trPr>
          <w:divId w:val="21167122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012F1">
        <w:trPr>
          <w:divId w:val="21167122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012F1">
        <w:trPr>
          <w:divId w:val="21167122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012F1">
        <w:trPr>
          <w:divId w:val="21167122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012F1">
        <w:trPr>
          <w:divId w:val="21167122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zákona bol zaslaný na vyjadrenie Ministerstvu financií SR.</w:t>
            </w:r>
          </w:p>
        </w:tc>
      </w:tr>
      <w:tr w:rsidR="003012F1">
        <w:trPr>
          <w:divId w:val="21167122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012F1">
        <w:trPr>
          <w:divId w:val="21167122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3012F1">
        <w:trPr>
          <w:divId w:val="21167122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012F1">
        <w:trPr>
          <w:divId w:val="21167122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3012F1">
        <w:trPr>
          <w:divId w:val="21167122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012F1">
        <w:trPr>
          <w:divId w:val="21167122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012F1">
        <w:trPr>
          <w:divId w:val="21167122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012F1">
        <w:trPr>
          <w:divId w:val="21167122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012F1" w:rsidRDefault="003012F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3012F1">
        <w:trPr>
          <w:divId w:val="205823823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9.   Vplyvy navrhovaného materiálu</w:t>
            </w:r>
          </w:p>
        </w:tc>
      </w:tr>
      <w:tr w:rsidR="003012F1">
        <w:trPr>
          <w:divId w:val="205823823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012F1">
        <w:trPr>
          <w:divId w:val="205823823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012F1">
        <w:trPr>
          <w:divId w:val="205823823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012F1">
        <w:trPr>
          <w:divId w:val="205823823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012F1">
        <w:trPr>
          <w:divId w:val="20582382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012F1">
        <w:trPr>
          <w:divId w:val="20582382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012F1">
        <w:trPr>
          <w:divId w:val="20582382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012F1">
        <w:trPr>
          <w:divId w:val="205823823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012F1">
        <w:trPr>
          <w:divId w:val="205823823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012F1">
        <w:trPr>
          <w:divId w:val="205823823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F1" w:rsidRDefault="003012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012F1" w:rsidRDefault="003012F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3012F1">
        <w:trPr>
          <w:divId w:val="18343012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012F1">
        <w:trPr>
          <w:divId w:val="18343012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Pr="0087651F" w:rsidRDefault="003012F1">
            <w:pPr>
              <w:pStyle w:val="Normlnywebov"/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7651F">
              <w:rPr>
                <w:rFonts w:ascii="Times" w:hAnsi="Times" w:cs="Times"/>
                <w:sz w:val="20"/>
                <w:szCs w:val="20"/>
              </w:rPr>
              <w:t>Od predloženého návrhu sa neočakávajú žiadne priame vplyvy na podnikateľské prostredie, žiadne sociálne vplyvy a ani vplyvy na životné prostredie a informatizáciu spoločnosti.</w:t>
            </w:r>
          </w:p>
        </w:tc>
      </w:tr>
      <w:tr w:rsidR="003012F1">
        <w:trPr>
          <w:divId w:val="18343012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012F1">
        <w:trPr>
          <w:divId w:val="18343012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012F1">
        <w:trPr>
          <w:divId w:val="18343012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012F1">
        <w:trPr>
          <w:divId w:val="18343012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012F1">
        <w:trPr>
          <w:divId w:val="18343012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012F1">
        <w:trPr>
          <w:divId w:val="1834301286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2F1" w:rsidRDefault="003012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F3" w:rsidRDefault="00181AF3">
      <w:r>
        <w:separator/>
      </w:r>
    </w:p>
  </w:endnote>
  <w:endnote w:type="continuationSeparator" w:id="0">
    <w:p w:rsidR="00181AF3" w:rsidRDefault="0018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F3" w:rsidRDefault="00181AF3">
      <w:r>
        <w:separator/>
      </w:r>
    </w:p>
  </w:footnote>
  <w:footnote w:type="continuationSeparator" w:id="0">
    <w:p w:rsidR="00181AF3" w:rsidRDefault="00181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1AF3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12F1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30AC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7B0FB33-1F84-402B-8C9B-4ECB5400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2.4.2021 13:03:35"/>
    <f:field ref="objchangedby" par="" text="Administrator, System"/>
    <f:field ref="objmodifiedat" par="" text="12.4.2021 13:03:3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Ridošová, Katarína</cp:lastModifiedBy>
  <cp:revision>2</cp:revision>
  <cp:lastPrinted>2021-04-21T09:07:00Z</cp:lastPrinted>
  <dcterms:created xsi:type="dcterms:W3CDTF">2021-04-21T09:08:00Z</dcterms:created>
  <dcterms:modified xsi:type="dcterms:W3CDTF">2021-04-21T09:08:00Z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Katarina Ridosova</vt:lpwstr>
  </property>
  <property fmtid="{D5CDD505-2E9C-101B-9397-08002B2CF9AE}" pid="9" name="FSC#SKEDITIONSLOVLEX@103.510:zodppredkladatel">
    <vt:lpwstr>Andrej Doležal</vt:lpwstr>
  </property>
  <property fmtid="{D5CDD505-2E9C-101B-9397-08002B2CF9AE}" pid="10" name="FSC#SKEDITIONSLOVLEX@103.510:nazovpredpis">
    <vt:lpwstr> Návrh skupiny poslancov Národnej rady Slovenskej republiky na vydanie zákona ktorým sa mení a dopĺňa zákon č. 150/2013 Z.z. o Štátnom fonde rozvoja bývania v znení neskorších predpisov (tlač. 452)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dopravy a výstavby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6" name="FSC#SKEDITIONSLOVLEX@103.510:plnynazovpredpis">
    <vt:lpwstr> Návrh skupiny poslancov Národnej rady Slovenskej republiky na vydanie zákona ktorým sa mení a dopĺňa zákon č. 150/2013 Z.z. o Štátnom fonde rozvoja bývania v znení neskorších predpisov (tlač. 452)</vt:lpwstr>
  </property>
  <property fmtid="{D5CDD505-2E9C-101B-9397-08002B2CF9AE}" pid="17" name="FSC#SKEDITIONSLOVLEX@103.510:rezortcislopredpis">
    <vt:lpwstr>20713/2021/OL/41268-M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LP/2021/168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 style="text-align: justify; line-height: 115%;"&gt;Od predloženého návrhu sa neočakávajú žiadne priame vplyvy na podnikateľské prostredie, žiadne sociálne vplyvy a&amp;nbsp;ani vplyvy na životné prostredie a&amp;nbsp;informatizáciu spoločnosti.&lt;/p&gt;</vt:lpwstr>
  </property>
  <property fmtid="{D5CDD505-2E9C-101B-9397-08002B2CF9AE}" pid="56" name="FSC#SKEDITIONSLOVLEX@103.510:AttrStrListDocPropAltRiesenia">
    <vt:lpwstr>bezpredmetné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COO.2145.1000.3.4320337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style="margin: 0cm 0cm 0pt;"&gt;Vzhľadom na skutočnosť, že ide o poslanecký návrh zákona, verejnosť sa na jeho príprave nepodieľala.&lt;/p&gt;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dopravy a výstavby Slovenskej republiky</vt:lpwstr>
  </property>
  <property fmtid="{D5CDD505-2E9C-101B-9397-08002B2CF9AE}" pid="145" name="FSC#SKEDITIONSLOVLEX@103.510:funkciaZodpPredAkuzativ">
    <vt:lpwstr>ministra dopravy a výstavby Slovenskej republiky</vt:lpwstr>
  </property>
  <property fmtid="{D5CDD505-2E9C-101B-9397-08002B2CF9AE}" pid="146" name="FSC#SKEDITIONSLOVLEX@103.510:funkciaZodpPredDativ">
    <vt:lpwstr>ministrovi dopravy a výstavby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Andrej Doležal_x000d_
minister dopravy a výstavby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12. 4. 2021</vt:lpwstr>
  </property>
</Properties>
</file>